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9A" w:rsidRDefault="0085069A" w:rsidP="0085069A">
      <w:pPr>
        <w:pStyle w:val="Default"/>
      </w:pPr>
    </w:p>
    <w:p w:rsidR="00C85298" w:rsidRPr="00E4297C" w:rsidRDefault="006751C8" w:rsidP="00C85298">
      <w:pPr>
        <w:pStyle w:val="Default"/>
        <w:jc w:val="center"/>
        <w:rPr>
          <w:rFonts w:ascii="Arial Narrow" w:hAnsi="Arial Narrow"/>
          <w:b/>
          <w:bCs/>
          <w:sz w:val="28"/>
          <w:szCs w:val="22"/>
        </w:rPr>
      </w:pPr>
      <w:r w:rsidRPr="00E4297C">
        <w:rPr>
          <w:rFonts w:ascii="Arial Narrow" w:hAnsi="Arial Narrow"/>
          <w:b/>
          <w:bCs/>
          <w:sz w:val="28"/>
          <w:szCs w:val="22"/>
          <w:lang w:val="bg-BG"/>
        </w:rPr>
        <w:t xml:space="preserve">Факти за Ротари </w:t>
      </w:r>
    </w:p>
    <w:p w:rsidR="0085069A" w:rsidRPr="00E4297C" w:rsidRDefault="0085069A" w:rsidP="0085069A">
      <w:pPr>
        <w:pStyle w:val="Default"/>
        <w:rPr>
          <w:rFonts w:ascii="Arial Narrow" w:hAnsi="Arial Narrow"/>
          <w:sz w:val="22"/>
          <w:szCs w:val="22"/>
        </w:rPr>
      </w:pPr>
      <w:r w:rsidRPr="00E4297C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8E3D05" w:rsidRPr="00E4297C" w:rsidRDefault="00D92AF0" w:rsidP="00C85298">
      <w:pPr>
        <w:pStyle w:val="Default"/>
        <w:jc w:val="both"/>
        <w:rPr>
          <w:rFonts w:ascii="Arial Narrow" w:hAnsi="Arial Narrow"/>
          <w:bCs/>
          <w:sz w:val="22"/>
          <w:szCs w:val="22"/>
          <w:lang w:val="bg-BG"/>
        </w:rPr>
      </w:pPr>
      <w:hyperlink r:id="rId7" w:history="1">
        <w:r w:rsidR="0085069A" w:rsidRPr="00E4297C">
          <w:rPr>
            <w:rStyle w:val="Hyperlink"/>
            <w:rFonts w:ascii="Arial Narrow" w:hAnsi="Arial Narrow"/>
            <w:b/>
            <w:bCs/>
            <w:sz w:val="22"/>
            <w:szCs w:val="22"/>
          </w:rPr>
          <w:t>Rotary</w:t>
        </w:r>
      </w:hyperlink>
      <w:r w:rsidR="0085069A" w:rsidRPr="00E4297C">
        <w:rPr>
          <w:rFonts w:ascii="Arial Narrow" w:hAnsi="Arial Narrow"/>
          <w:b/>
          <w:bCs/>
          <w:sz w:val="22"/>
          <w:szCs w:val="22"/>
        </w:rPr>
        <w:t xml:space="preserve"> </w:t>
      </w:r>
      <w:r w:rsidR="008E3D05" w:rsidRPr="00E4297C">
        <w:rPr>
          <w:rFonts w:ascii="Arial Narrow" w:hAnsi="Arial Narrow"/>
          <w:bCs/>
          <w:sz w:val="22"/>
          <w:szCs w:val="22"/>
          <w:lang w:val="bg-BG"/>
        </w:rPr>
        <w:t xml:space="preserve">е международна мрежа от </w:t>
      </w:r>
      <w:r>
        <w:rPr>
          <w:rFonts w:ascii="Arial Narrow" w:hAnsi="Arial Narrow"/>
          <w:bCs/>
          <w:sz w:val="22"/>
          <w:szCs w:val="22"/>
          <w:lang w:val="bg-BG"/>
        </w:rPr>
        <w:t xml:space="preserve">лидери, </w:t>
      </w:r>
      <w:bookmarkStart w:id="0" w:name="_GoBack"/>
      <w:bookmarkEnd w:id="0"/>
      <w:r w:rsidR="008E3D05" w:rsidRPr="00E4297C">
        <w:rPr>
          <w:rFonts w:ascii="Arial Narrow" w:hAnsi="Arial Narrow"/>
          <w:bCs/>
          <w:sz w:val="22"/>
          <w:szCs w:val="22"/>
          <w:lang w:val="bg-BG"/>
        </w:rPr>
        <w:t>доброволци, които дават от времето и таланта си в името на най-наболелите в света хуманитарни проекти. Ротари свързва 1.2 милиона членове от над 200 държави и географски области.</w:t>
      </w:r>
      <w:r w:rsidR="00F52968" w:rsidRPr="00E4297C">
        <w:rPr>
          <w:rFonts w:ascii="Arial Narrow" w:hAnsi="Arial Narrow"/>
          <w:bCs/>
          <w:sz w:val="22"/>
          <w:szCs w:val="22"/>
          <w:lang w:val="bg-BG"/>
        </w:rPr>
        <w:t xml:space="preserve"> Работата на Ротари клубовете влия</w:t>
      </w:r>
      <w:r w:rsidR="00344EA4" w:rsidRPr="00E4297C">
        <w:rPr>
          <w:rFonts w:ascii="Arial Narrow" w:hAnsi="Arial Narrow"/>
          <w:bCs/>
          <w:sz w:val="22"/>
          <w:szCs w:val="22"/>
          <w:lang w:val="bg-BG"/>
        </w:rPr>
        <w:t>е</w:t>
      </w:r>
      <w:r w:rsidR="00F52968" w:rsidRPr="00E4297C">
        <w:rPr>
          <w:rFonts w:ascii="Arial Narrow" w:hAnsi="Arial Narrow"/>
          <w:bCs/>
          <w:sz w:val="22"/>
          <w:szCs w:val="22"/>
          <w:lang w:val="bg-BG"/>
        </w:rPr>
        <w:t xml:space="preserve"> на живота на хората на местно и международно ниво от помощта, която клубовете дават на семействата в нужда в техните общности до борба за свят свободен от полиомиелит (детски паралич).</w:t>
      </w:r>
    </w:p>
    <w:p w:rsidR="00922C2E" w:rsidRPr="00E4297C" w:rsidRDefault="00922C2E" w:rsidP="00C85298">
      <w:pPr>
        <w:pStyle w:val="Default"/>
        <w:jc w:val="both"/>
        <w:rPr>
          <w:rFonts w:ascii="Arial Narrow" w:hAnsi="Arial Narrow"/>
          <w:bCs/>
          <w:sz w:val="22"/>
          <w:szCs w:val="22"/>
          <w:lang w:val="bg-BG"/>
        </w:rPr>
      </w:pPr>
    </w:p>
    <w:p w:rsidR="00DC060B" w:rsidRPr="009154B6" w:rsidRDefault="004E1D7B" w:rsidP="00344EA4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val="bg-BG"/>
        </w:rPr>
      </w:pPr>
      <w:r w:rsidRPr="009154B6">
        <w:rPr>
          <w:rFonts w:ascii="Arial Narrow" w:hAnsi="Arial Narrow"/>
          <w:b/>
          <w:bCs/>
          <w:color w:val="auto"/>
          <w:sz w:val="22"/>
          <w:szCs w:val="22"/>
          <w:lang w:val="bg-BG"/>
        </w:rPr>
        <w:t>Кои са ротарианците:</w:t>
      </w:r>
      <w:r w:rsidR="00922C2E" w:rsidRPr="009154B6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  <w:r w:rsidRPr="009154B6">
        <w:rPr>
          <w:rFonts w:ascii="Arial Narrow" w:hAnsi="Arial Narrow"/>
          <w:bCs/>
          <w:color w:val="auto"/>
          <w:sz w:val="22"/>
          <w:szCs w:val="22"/>
          <w:lang w:val="bg-BG"/>
        </w:rPr>
        <w:t xml:space="preserve">Ротари обединява </w:t>
      </w:r>
      <w:r w:rsidR="00344EA4" w:rsidRPr="009154B6">
        <w:rPr>
          <w:rFonts w:ascii="Arial Narrow" w:hAnsi="Arial Narrow"/>
          <w:bCs/>
          <w:color w:val="auto"/>
          <w:sz w:val="22"/>
          <w:szCs w:val="22"/>
          <w:lang w:val="bg-BG"/>
        </w:rPr>
        <w:t xml:space="preserve">онези </w:t>
      </w:r>
      <w:r w:rsidRPr="009154B6">
        <w:rPr>
          <w:rFonts w:ascii="Arial Narrow" w:hAnsi="Arial Narrow"/>
          <w:bCs/>
          <w:color w:val="auto"/>
          <w:sz w:val="22"/>
          <w:szCs w:val="22"/>
          <w:lang w:val="bg-BG"/>
        </w:rPr>
        <w:t xml:space="preserve">хора, </w:t>
      </w:r>
      <w:r w:rsidR="00DC060B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>които се занимават с важни за местните общности по света въпроси. Членовете на Ротари са професионалисти от различни сфери</w:t>
      </w:r>
      <w:r w:rsidR="00344EA4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>:</w:t>
      </w:r>
      <w:r w:rsidR="00DC060B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 xml:space="preserve"> лекари, художници, собственици на малък бизнес и неработещи родители </w:t>
      </w:r>
      <w:r w:rsidR="00344EA4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 xml:space="preserve"> и други. Всички те наричат себе си </w:t>
      </w:r>
      <w:r w:rsidR="00DC060B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>Ротарианци. Ротари обединява тези неповторими гледни точки и насърчава професионалното усъвършенстване на членовете си навсякъде</w:t>
      </w:r>
      <w:r w:rsidR="00344EA4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 xml:space="preserve"> по света</w:t>
      </w:r>
      <w:r w:rsidR="00DC060B" w:rsidRPr="009154B6">
        <w:rPr>
          <w:rFonts w:ascii="Arial Narrow" w:eastAsia="Times New Roman" w:hAnsi="Arial Narrow"/>
          <w:color w:val="auto"/>
          <w:sz w:val="22"/>
          <w:szCs w:val="22"/>
          <w:lang w:val="bg-BG"/>
        </w:rPr>
        <w:t>.</w:t>
      </w:r>
    </w:p>
    <w:p w:rsidR="00344EA4" w:rsidRPr="009154B6" w:rsidRDefault="00344EA4" w:rsidP="00344EA4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</w:rPr>
      </w:pP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val="bg-BG"/>
        </w:rPr>
      </w:pPr>
      <w:r w:rsidRPr="009154B6">
        <w:rPr>
          <w:rFonts w:ascii="Arial Narrow" w:eastAsia="Times New Roman" w:hAnsi="Arial Narrow" w:cs="Arial"/>
          <w:b/>
          <w:bCs/>
          <w:lang w:val="bg-BG"/>
        </w:rPr>
        <w:t>Къде: </w:t>
      </w:r>
      <w:r w:rsidRPr="009154B6">
        <w:rPr>
          <w:rFonts w:ascii="Arial Narrow" w:eastAsia="Times New Roman" w:hAnsi="Arial Narrow" w:cs="Arial"/>
          <w:lang w:val="bg-BG"/>
        </w:rPr>
        <w:t>От Хаити и Гренландия до Нигерия и Сингапур, Ротари обединява един наистина широк кръг от лидери от целия свят. В момента, най-голям е броят на клубовете от САЩ, Индия, Япония и Бразилия. Сред най-бързо развиващите се региони на Ротари са Югоизточна Азия и Африка.</w:t>
      </w:r>
    </w:p>
    <w:p w:rsidR="00344EA4" w:rsidRPr="009154B6" w:rsidRDefault="00344EA4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val="bg-BG"/>
        </w:rPr>
      </w:pP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val="bg-BG"/>
        </w:rPr>
      </w:pPr>
      <w:r w:rsidRPr="009154B6">
        <w:rPr>
          <w:rFonts w:ascii="Arial Narrow" w:eastAsia="Times New Roman" w:hAnsi="Arial Narrow" w:cs="Arial"/>
          <w:b/>
          <w:bCs/>
          <w:lang w:val="bg-BG"/>
        </w:rPr>
        <w:t>Какво: </w:t>
      </w:r>
      <w:r w:rsidRPr="009154B6">
        <w:rPr>
          <w:rFonts w:ascii="Arial Narrow" w:eastAsia="Times New Roman" w:hAnsi="Arial Narrow" w:cs="Arial"/>
          <w:lang w:val="bg-BG"/>
        </w:rPr>
        <w:t>Ротарианците посвещават своето време, енергия и страст на устойчиви и дълготрайни проекти в местните общности по целия свят. Проектите засягат важни въпроси като мирът и разрешаването на конфликти, предотвратяване и лечение на болести, водата и хигиената, здравето на децата и майките, основно образование и грамотност и развитие на икономиката и на общността.  </w:t>
      </w:r>
    </w:p>
    <w:p w:rsidR="00344EA4" w:rsidRPr="009154B6" w:rsidRDefault="00344EA4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</w:p>
    <w:p w:rsidR="00344EA4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val="bg-BG"/>
        </w:rPr>
      </w:pPr>
      <w:r w:rsidRPr="009154B6">
        <w:rPr>
          <w:rFonts w:ascii="Arial Narrow" w:eastAsia="Times New Roman" w:hAnsi="Arial Narrow" w:cs="Arial"/>
          <w:b/>
          <w:bCs/>
          <w:lang w:val="bg-BG"/>
        </w:rPr>
        <w:t>Премахване на детския паралич</w:t>
      </w:r>
      <w:r w:rsidRPr="009154B6">
        <w:rPr>
          <w:rFonts w:ascii="Arial Narrow" w:eastAsia="Times New Roman" w:hAnsi="Arial Narrow" w:cs="Arial"/>
          <w:lang w:val="bg-BG"/>
        </w:rPr>
        <w:t>: Ротари е близо до побеждаването на втората болест в историята след едрата шарка, с 99% намаление на случаите на детски паралич по света от 1985г., когато Ротари учред</w:t>
      </w:r>
      <w:r w:rsidR="00344EA4" w:rsidRPr="009154B6">
        <w:rPr>
          <w:rFonts w:ascii="Arial Narrow" w:eastAsia="Times New Roman" w:hAnsi="Arial Narrow" w:cs="Arial"/>
          <w:lang w:val="bg-BG"/>
        </w:rPr>
        <w:t>ява</w:t>
      </w:r>
      <w:r w:rsidRPr="009154B6">
        <w:rPr>
          <w:rFonts w:ascii="Arial Narrow" w:eastAsia="Times New Roman" w:hAnsi="Arial Narrow" w:cs="Arial"/>
          <w:lang w:val="bg-BG"/>
        </w:rPr>
        <w:t xml:space="preserve"> програмата </w:t>
      </w:r>
      <w:hyperlink r:id="rId8" w:history="1">
        <w:proofErr w:type="spellStart"/>
        <w:r w:rsidRPr="003D0B44">
          <w:rPr>
            <w:rStyle w:val="Hyperlink"/>
            <w:rFonts w:ascii="Arial Narrow" w:eastAsia="Times New Roman" w:hAnsi="Arial Narrow" w:cs="Arial"/>
          </w:rPr>
          <w:t>PolioPlus</w:t>
        </w:r>
        <w:proofErr w:type="spellEnd"/>
      </w:hyperlink>
      <w:r w:rsidRPr="009154B6">
        <w:rPr>
          <w:rFonts w:ascii="Arial Narrow" w:eastAsia="Times New Roman" w:hAnsi="Arial Narrow" w:cs="Arial"/>
        </w:rPr>
        <w:t xml:space="preserve"> (polio – </w:t>
      </w:r>
      <w:r w:rsidRPr="009154B6">
        <w:rPr>
          <w:rFonts w:ascii="Arial Narrow" w:eastAsia="Times New Roman" w:hAnsi="Arial Narrow" w:cs="Arial"/>
          <w:lang w:val="bg-BG"/>
        </w:rPr>
        <w:t>детски паралич</w:t>
      </w:r>
      <w:r w:rsidRPr="009154B6">
        <w:rPr>
          <w:rFonts w:ascii="Arial Narrow" w:eastAsia="Times New Roman" w:hAnsi="Arial Narrow" w:cs="Arial"/>
        </w:rPr>
        <w:t>).</w:t>
      </w:r>
      <w:r w:rsidRPr="009154B6">
        <w:rPr>
          <w:rFonts w:ascii="Arial Narrow" w:eastAsia="Times New Roman" w:hAnsi="Arial Narrow" w:cs="Arial"/>
          <w:lang w:val="bg-BG"/>
        </w:rPr>
        <w:t> </w:t>
      </w:r>
    </w:p>
    <w:p w:rsidR="00344EA4" w:rsidRPr="009154B6" w:rsidRDefault="00344EA4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r w:rsidRPr="009154B6">
        <w:rPr>
          <w:rFonts w:ascii="Arial Narrow" w:eastAsia="Times New Roman" w:hAnsi="Arial Narrow" w:cs="Arial"/>
          <w:lang w:val="bg-BG"/>
        </w:rPr>
        <w:t>През 1988г.</w:t>
      </w:r>
      <w:r w:rsidR="00DC060B" w:rsidRPr="009154B6">
        <w:rPr>
          <w:rFonts w:ascii="Arial Narrow" w:eastAsia="Times New Roman" w:hAnsi="Arial Narrow" w:cs="Arial"/>
          <w:lang w:val="bg-BG"/>
        </w:rPr>
        <w:t xml:space="preserve"> Ротари оглави създаването на Глобална инициатива з</w:t>
      </w:r>
      <w:r w:rsidRPr="009154B6">
        <w:rPr>
          <w:rFonts w:ascii="Arial Narrow" w:eastAsia="Times New Roman" w:hAnsi="Arial Narrow" w:cs="Arial"/>
          <w:lang w:val="bg-BG"/>
        </w:rPr>
        <w:t>а премахване на детския паралич</w:t>
      </w:r>
      <w:r w:rsidR="00DC060B" w:rsidRPr="009154B6">
        <w:rPr>
          <w:rFonts w:ascii="Arial Narrow" w:eastAsia="Times New Roman" w:hAnsi="Arial Narrow" w:cs="Arial"/>
          <w:lang w:val="bg-BG"/>
        </w:rPr>
        <w:t xml:space="preserve"> заедно с партньорите си от Световната здравна организация, УНИЦЕФ и американските Центрове за контрол и превенция на заболявания. Премахването на детския паралич остава главна цел на Ротари. Към днешна дата, Ротари е дал</w:t>
      </w:r>
      <w:r w:rsidRPr="009154B6">
        <w:rPr>
          <w:rFonts w:ascii="Arial Narrow" w:eastAsia="Times New Roman" w:hAnsi="Arial Narrow" w:cs="Arial"/>
          <w:lang w:val="bg-BG"/>
        </w:rPr>
        <w:t>а</w:t>
      </w:r>
      <w:r w:rsidR="00DC060B" w:rsidRPr="009154B6">
        <w:rPr>
          <w:rFonts w:ascii="Arial Narrow" w:eastAsia="Times New Roman" w:hAnsi="Arial Narrow" w:cs="Arial"/>
          <w:lang w:val="bg-BG"/>
        </w:rPr>
        <w:t xml:space="preserve"> своя принос в размер на 1.2 милиарда щатски долара</w:t>
      </w:r>
      <w:r w:rsidRPr="009154B6">
        <w:rPr>
          <w:rFonts w:ascii="Arial Narrow" w:eastAsia="Times New Roman" w:hAnsi="Arial Narrow" w:cs="Arial"/>
          <w:lang w:val="bg-BG"/>
        </w:rPr>
        <w:t xml:space="preserve"> и безброй доброволчески часове</w:t>
      </w:r>
      <w:r w:rsidR="00DC060B" w:rsidRPr="009154B6">
        <w:rPr>
          <w:rFonts w:ascii="Arial Narrow" w:eastAsia="Times New Roman" w:hAnsi="Arial Narrow" w:cs="Arial"/>
          <w:lang w:val="bg-BG"/>
        </w:rPr>
        <w:t xml:space="preserve"> за подпомагане на иму</w:t>
      </w:r>
      <w:r w:rsidRPr="009154B6">
        <w:rPr>
          <w:rFonts w:ascii="Arial Narrow" w:eastAsia="Times New Roman" w:hAnsi="Arial Narrow" w:cs="Arial"/>
          <w:lang w:val="bg-BG"/>
        </w:rPr>
        <w:t xml:space="preserve">низацията срещу детски паралич </w:t>
      </w:r>
      <w:r w:rsidR="00DC060B" w:rsidRPr="009154B6">
        <w:rPr>
          <w:rFonts w:ascii="Arial Narrow" w:eastAsia="Times New Roman" w:hAnsi="Arial Narrow" w:cs="Arial"/>
          <w:lang w:val="bg-BG"/>
        </w:rPr>
        <w:t>на повече от 2 милиарда деца в 122 държави.</w:t>
      </w:r>
      <w:r w:rsidR="00DC060B" w:rsidRPr="009154B6">
        <w:rPr>
          <w:rFonts w:ascii="Arial Narrow" w:eastAsia="Times New Roman" w:hAnsi="Arial Narrow" w:cs="Arial"/>
        </w:rPr>
        <w:t>  </w:t>
      </w:r>
    </w:p>
    <w:p w:rsidR="00DC060B" w:rsidRPr="00E4297C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lang w:val="bg-BG"/>
        </w:rPr>
      </w:pPr>
      <w:r w:rsidRPr="009154B6">
        <w:rPr>
          <w:rFonts w:ascii="Arial Narrow" w:eastAsia="Times New Roman" w:hAnsi="Arial Narrow" w:cs="Arial"/>
          <w:lang w:val="bg-BG"/>
        </w:rPr>
        <w:t xml:space="preserve">В момента Ротари работи за събирането на 35 милиона щатски долара на година до 2018г. за премахването на детския паралич в сътрудничество в съотношение 2:1 с фондацията на Бил и </w:t>
      </w:r>
      <w:proofErr w:type="spellStart"/>
      <w:r w:rsidRPr="009154B6">
        <w:rPr>
          <w:rFonts w:ascii="Arial Narrow" w:eastAsia="Times New Roman" w:hAnsi="Arial Narrow" w:cs="Arial"/>
          <w:lang w:val="bg-BG"/>
        </w:rPr>
        <w:t>Мелинда</w:t>
      </w:r>
      <w:proofErr w:type="spellEnd"/>
      <w:r w:rsidRPr="009154B6">
        <w:rPr>
          <w:rFonts w:ascii="Arial Narrow" w:eastAsia="Times New Roman" w:hAnsi="Arial Narrow" w:cs="Arial"/>
          <w:lang w:val="bg-BG"/>
        </w:rPr>
        <w:t xml:space="preserve"> Гейтс</w:t>
      </w:r>
      <w:r w:rsidR="00344EA4" w:rsidRPr="009154B6">
        <w:rPr>
          <w:rFonts w:ascii="Arial Narrow" w:eastAsia="Times New Roman" w:hAnsi="Arial Narrow" w:cs="Arial"/>
          <w:lang w:val="bg-BG"/>
        </w:rPr>
        <w:t xml:space="preserve"> </w:t>
      </w:r>
      <w:r w:rsidR="00344EA4" w:rsidRPr="00E4297C">
        <w:rPr>
          <w:rFonts w:ascii="Arial Narrow" w:eastAsia="Times New Roman" w:hAnsi="Arial Narrow" w:cs="Arial"/>
          <w:color w:val="222222"/>
          <w:lang w:val="bg-BG"/>
        </w:rPr>
        <w:t>(</w:t>
      </w:r>
      <w:hyperlink r:id="rId9" w:history="1">
        <w:r w:rsidR="00344EA4" w:rsidRPr="00E4297C">
          <w:rPr>
            <w:rStyle w:val="Hyperlink"/>
            <w:rFonts w:ascii="Arial Narrow" w:eastAsia="Times New Roman" w:hAnsi="Arial Narrow" w:cs="Arial"/>
            <w:lang w:val="bg-BG"/>
          </w:rPr>
          <w:t>http://www.gatesfoundation.org/</w:t>
        </w:r>
      </w:hyperlink>
      <w:r w:rsidR="00344EA4" w:rsidRPr="00E4297C">
        <w:rPr>
          <w:rFonts w:ascii="Arial Narrow" w:eastAsia="Times New Roman" w:hAnsi="Arial Narrow" w:cs="Arial"/>
          <w:color w:val="222222"/>
          <w:lang w:val="bg-BG"/>
        </w:rPr>
        <w:t>)</w:t>
      </w:r>
      <w:r w:rsidRPr="00E4297C">
        <w:rPr>
          <w:rFonts w:ascii="Arial Narrow" w:eastAsia="Times New Roman" w:hAnsi="Arial Narrow" w:cs="Arial"/>
          <w:color w:val="222222"/>
          <w:lang w:val="bg-BG"/>
        </w:rPr>
        <w:t>.</w:t>
      </w:r>
      <w:r w:rsidR="00344EA4" w:rsidRPr="00E4297C">
        <w:rPr>
          <w:rFonts w:ascii="Arial Narrow" w:eastAsia="Times New Roman" w:hAnsi="Arial Narrow" w:cs="Arial"/>
          <w:color w:val="222222"/>
          <w:lang w:val="bg-BG"/>
        </w:rPr>
        <w:t xml:space="preserve"> </w:t>
      </w:r>
    </w:p>
    <w:p w:rsidR="00344EA4" w:rsidRPr="00E4297C" w:rsidRDefault="00344EA4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</w:rPr>
      </w:pP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/>
        </w:rPr>
      </w:pPr>
      <w:r w:rsidRPr="009154B6">
        <w:rPr>
          <w:rFonts w:ascii="Arial Narrow" w:eastAsia="Times New Roman" w:hAnsi="Arial Narrow" w:cs="Arial"/>
          <w:b/>
          <w:lang w:val="bg-BG"/>
        </w:rPr>
        <w:t xml:space="preserve">Ротари </w:t>
      </w:r>
      <w:r w:rsidR="00344EA4" w:rsidRPr="009154B6">
        <w:rPr>
          <w:rFonts w:ascii="Arial Narrow" w:eastAsia="Times New Roman" w:hAnsi="Arial Narrow" w:cs="Arial"/>
          <w:b/>
          <w:lang w:val="bg-BG"/>
        </w:rPr>
        <w:t>разширява дейността си в две младежки програми:</w:t>
      </w: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  <w:b/>
          <w:bCs/>
          <w:lang w:val="bg-BG"/>
        </w:rPr>
        <w:t>Интеракт</w:t>
      </w:r>
      <w:proofErr w:type="spellEnd"/>
      <w:r w:rsidRPr="009154B6">
        <w:rPr>
          <w:rFonts w:ascii="Arial Narrow" w:eastAsia="Times New Roman" w:hAnsi="Arial Narrow" w:cs="Arial"/>
          <w:b/>
          <w:bCs/>
          <w:lang w:val="bg-BG"/>
        </w:rPr>
        <w:t>: </w:t>
      </w:r>
      <w:r w:rsidR="00E47E91" w:rsidRPr="009154B6">
        <w:rPr>
          <w:rFonts w:ascii="Arial Narrow" w:eastAsia="Times New Roman" w:hAnsi="Arial Narrow" w:cs="Arial"/>
          <w:bCs/>
          <w:lang w:val="bg-BG"/>
        </w:rPr>
        <w:t>младежка програма</w:t>
      </w:r>
      <w:r w:rsidRPr="009154B6">
        <w:rPr>
          <w:rFonts w:ascii="Arial Narrow" w:eastAsia="Times New Roman" w:hAnsi="Arial Narrow" w:cs="Arial"/>
          <w:lang w:val="bg-BG"/>
        </w:rPr>
        <w:t>, учредена и спонсорирана от Ротари клубове, за млади хора между 12 и 18 години. Има пове</w:t>
      </w:r>
      <w:r w:rsidR="00E47E91" w:rsidRPr="009154B6">
        <w:rPr>
          <w:rFonts w:ascii="Arial Narrow" w:eastAsia="Times New Roman" w:hAnsi="Arial Narrow" w:cs="Arial"/>
          <w:lang w:val="bg-BG"/>
        </w:rPr>
        <w:t xml:space="preserve">че от 12 300 </w:t>
      </w:r>
      <w:proofErr w:type="spellStart"/>
      <w:r w:rsidR="00E47E91" w:rsidRPr="009154B6">
        <w:rPr>
          <w:rFonts w:ascii="Arial Narrow" w:eastAsia="Times New Roman" w:hAnsi="Arial Narrow" w:cs="Arial"/>
          <w:lang w:val="bg-BG"/>
        </w:rPr>
        <w:t>Интеракт</w:t>
      </w:r>
      <w:proofErr w:type="spellEnd"/>
      <w:r w:rsidR="00E47E91" w:rsidRPr="009154B6">
        <w:rPr>
          <w:rFonts w:ascii="Arial Narrow" w:eastAsia="Times New Roman" w:hAnsi="Arial Narrow" w:cs="Arial"/>
          <w:lang w:val="bg-BG"/>
        </w:rPr>
        <w:t xml:space="preserve"> клубове</w:t>
      </w:r>
      <w:r w:rsidRPr="009154B6">
        <w:rPr>
          <w:rFonts w:ascii="Arial Narrow" w:eastAsia="Times New Roman" w:hAnsi="Arial Narrow" w:cs="Arial"/>
          <w:lang w:val="bg-BG"/>
        </w:rPr>
        <w:t xml:space="preserve"> в 133 държави.</w:t>
      </w: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  <w:b/>
          <w:bCs/>
          <w:lang w:val="bg-BG"/>
        </w:rPr>
        <w:t>Ротаракт</w:t>
      </w:r>
      <w:proofErr w:type="spellEnd"/>
      <w:r w:rsidRPr="009154B6">
        <w:rPr>
          <w:rFonts w:ascii="Arial Narrow" w:eastAsia="Times New Roman" w:hAnsi="Arial Narrow" w:cs="Arial"/>
          <w:b/>
          <w:bCs/>
          <w:lang w:val="bg-BG"/>
        </w:rPr>
        <w:t>: </w:t>
      </w:r>
      <w:r w:rsidR="00E47E91" w:rsidRPr="009154B6">
        <w:rPr>
          <w:rFonts w:ascii="Arial Narrow" w:eastAsia="Times New Roman" w:hAnsi="Arial Narrow" w:cs="Arial"/>
          <w:bCs/>
          <w:lang w:val="bg-BG"/>
        </w:rPr>
        <w:t>младежка програма</w:t>
      </w:r>
      <w:r w:rsidRPr="009154B6">
        <w:rPr>
          <w:rFonts w:ascii="Arial Narrow" w:eastAsia="Times New Roman" w:hAnsi="Arial Narrow" w:cs="Arial"/>
          <w:lang w:val="bg-BG"/>
        </w:rPr>
        <w:t>, учреден</w:t>
      </w:r>
      <w:r w:rsidR="00E47E91" w:rsidRPr="009154B6">
        <w:rPr>
          <w:rFonts w:ascii="Arial Narrow" w:eastAsia="Times New Roman" w:hAnsi="Arial Narrow" w:cs="Arial"/>
          <w:lang w:val="bg-BG"/>
        </w:rPr>
        <w:t>а</w:t>
      </w:r>
      <w:r w:rsidRPr="009154B6">
        <w:rPr>
          <w:rFonts w:ascii="Arial Narrow" w:eastAsia="Times New Roman" w:hAnsi="Arial Narrow" w:cs="Arial"/>
          <w:lang w:val="bg-BG"/>
        </w:rPr>
        <w:t xml:space="preserve"> от  Ротари,</w:t>
      </w:r>
      <w:r w:rsidR="00E47E91" w:rsidRPr="009154B6">
        <w:rPr>
          <w:rFonts w:ascii="Arial Narrow" w:eastAsia="Times New Roman" w:hAnsi="Arial Narrow" w:cs="Arial"/>
          <w:lang w:val="bg-BG"/>
        </w:rPr>
        <w:t xml:space="preserve"> която </w:t>
      </w:r>
      <w:r w:rsidRPr="009154B6">
        <w:rPr>
          <w:rFonts w:ascii="Arial Narrow" w:eastAsia="Times New Roman" w:hAnsi="Arial Narrow" w:cs="Arial"/>
          <w:lang w:val="bg-BG"/>
        </w:rPr>
        <w:t xml:space="preserve">насърчава на лидерството, професионалното развитие </w:t>
      </w:r>
      <w:r w:rsidR="00E47E91" w:rsidRPr="009154B6">
        <w:rPr>
          <w:rFonts w:ascii="Arial Narrow" w:eastAsia="Times New Roman" w:hAnsi="Arial Narrow" w:cs="Arial"/>
          <w:lang w:val="bg-BG"/>
        </w:rPr>
        <w:t>на</w:t>
      </w:r>
      <w:r w:rsidRPr="009154B6">
        <w:rPr>
          <w:rFonts w:ascii="Arial Narrow" w:eastAsia="Times New Roman" w:hAnsi="Arial Narrow" w:cs="Arial"/>
          <w:lang w:val="bg-BG"/>
        </w:rPr>
        <w:t xml:space="preserve"> младите хора между 18 и 30 години. Има повече от 8 000 Ротари клубове в 167 държави.</w:t>
      </w:r>
    </w:p>
    <w:p w:rsidR="00DC060B" w:rsidRPr="009154B6" w:rsidRDefault="00DC060B" w:rsidP="00DC060B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r w:rsidRPr="009154B6">
        <w:rPr>
          <w:rFonts w:ascii="Arial Narrow" w:eastAsia="Times New Roman" w:hAnsi="Arial Narrow" w:cs="Arial"/>
          <w:b/>
          <w:bCs/>
          <w:lang w:val="bg-BG"/>
        </w:rPr>
        <w:t>Обществен Ротари корпус (ОРК): </w:t>
      </w:r>
      <w:r w:rsidRPr="009154B6">
        <w:rPr>
          <w:rFonts w:ascii="Arial Narrow" w:eastAsia="Times New Roman" w:hAnsi="Arial Narrow" w:cs="Arial"/>
          <w:lang w:val="bg-BG"/>
        </w:rPr>
        <w:t>групи от хора</w:t>
      </w:r>
      <w:r w:rsidR="00E47E91" w:rsidRPr="009154B6">
        <w:rPr>
          <w:rFonts w:ascii="Arial Narrow" w:eastAsia="Times New Roman" w:hAnsi="Arial Narrow" w:cs="Arial"/>
          <w:lang w:val="bg-BG"/>
        </w:rPr>
        <w:t xml:space="preserve">, които не са член на </w:t>
      </w:r>
      <w:r w:rsidRPr="009154B6">
        <w:rPr>
          <w:rFonts w:ascii="Arial Narrow" w:eastAsia="Times New Roman" w:hAnsi="Arial Narrow" w:cs="Arial"/>
          <w:lang w:val="bg-BG"/>
        </w:rPr>
        <w:t>Ротари, които работят за подобрението на своите общности. Има повече от 7 500 корпуса в 80 държави, като всичките са учредени и спонсорирани от Ротари клубовете.</w:t>
      </w:r>
      <w:r w:rsidRPr="009154B6">
        <w:rPr>
          <w:rFonts w:ascii="Arial Narrow" w:eastAsia="Times New Roman" w:hAnsi="Arial Narrow" w:cs="Arial"/>
        </w:rPr>
        <w:t> </w:t>
      </w:r>
    </w:p>
    <w:p w:rsidR="00965567" w:rsidRPr="009154B6" w:rsidRDefault="00520740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/>
          <w:bCs/>
        </w:rPr>
      </w:pPr>
      <w:proofErr w:type="spellStart"/>
      <w:r w:rsidRPr="009154B6">
        <w:rPr>
          <w:rFonts w:ascii="Arial Narrow" w:eastAsia="Times New Roman" w:hAnsi="Arial Narrow" w:cs="Arial"/>
          <w:b/>
          <w:bCs/>
        </w:rPr>
        <w:t>Цел</w:t>
      </w:r>
      <w:proofErr w:type="spellEnd"/>
      <w:r w:rsidRPr="009154B6">
        <w:rPr>
          <w:rFonts w:ascii="Arial Narrow" w:eastAsia="Times New Roman" w:hAnsi="Arial Narrow" w:cs="Arial"/>
          <w:b/>
          <w:bCs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  <w:bCs/>
        </w:rPr>
        <w:t>на</w:t>
      </w:r>
      <w:proofErr w:type="spellEnd"/>
      <w:r w:rsidRPr="009154B6">
        <w:rPr>
          <w:rFonts w:ascii="Arial Narrow" w:eastAsia="Times New Roman" w:hAnsi="Arial Narrow" w:cs="Arial"/>
          <w:b/>
          <w:bCs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  <w:bCs/>
        </w:rPr>
        <w:t>Ротари</w:t>
      </w:r>
      <w:proofErr w:type="spellEnd"/>
    </w:p>
    <w:p w:rsidR="00520740" w:rsidRPr="009154B6" w:rsidRDefault="00520740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r w:rsidRPr="009154B6">
        <w:rPr>
          <w:rFonts w:ascii="Arial Narrow" w:eastAsia="Times New Roman" w:hAnsi="Arial Narrow" w:cs="Arial"/>
          <w:lang w:val="bg-BG"/>
        </w:rPr>
        <w:t>Ц</w:t>
      </w:r>
      <w:proofErr w:type="spellStart"/>
      <w:r w:rsidR="00965567" w:rsidRPr="009154B6">
        <w:rPr>
          <w:rFonts w:ascii="Arial Narrow" w:eastAsia="Times New Roman" w:hAnsi="Arial Narrow" w:cs="Arial"/>
        </w:rPr>
        <w:t>елта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</w:t>
      </w:r>
      <w:proofErr w:type="spellStart"/>
      <w:r w:rsidR="00965567" w:rsidRPr="009154B6">
        <w:rPr>
          <w:rFonts w:ascii="Arial Narrow" w:eastAsia="Times New Roman" w:hAnsi="Arial Narrow" w:cs="Arial"/>
        </w:rPr>
        <w:t>на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</w:t>
      </w:r>
      <w:proofErr w:type="spellStart"/>
      <w:r w:rsidR="00965567" w:rsidRPr="009154B6">
        <w:rPr>
          <w:rFonts w:ascii="Arial Narrow" w:eastAsia="Times New Roman" w:hAnsi="Arial Narrow" w:cs="Arial"/>
        </w:rPr>
        <w:t>Ротари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е</w:t>
      </w:r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създадена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през</w:t>
      </w:r>
      <w:proofErr w:type="spellEnd"/>
      <w:r w:rsidRPr="009154B6">
        <w:rPr>
          <w:rFonts w:ascii="Arial Narrow" w:eastAsia="Times New Roman" w:hAnsi="Arial Narrow" w:cs="Arial"/>
        </w:rPr>
        <w:t xml:space="preserve"> 1910г. </w:t>
      </w:r>
      <w:r w:rsidRPr="009154B6">
        <w:rPr>
          <w:rFonts w:ascii="Arial Narrow" w:eastAsia="Times New Roman" w:hAnsi="Arial Narrow" w:cs="Arial"/>
          <w:lang w:val="bg-BG"/>
        </w:rPr>
        <w:t>и</w:t>
      </w:r>
      <w:r w:rsidRPr="009154B6">
        <w:rPr>
          <w:rFonts w:ascii="Arial Narrow" w:eastAsia="Times New Roman" w:hAnsi="Arial Narrow" w:cs="Arial"/>
        </w:rPr>
        <w:t xml:space="preserve"> </w:t>
      </w:r>
      <w:r w:rsidRPr="009154B6">
        <w:rPr>
          <w:rFonts w:ascii="Arial Narrow" w:eastAsia="Times New Roman" w:hAnsi="Arial Narrow" w:cs="Arial"/>
          <w:lang w:val="bg-BG"/>
        </w:rPr>
        <w:t>адаптирана през годините</w:t>
      </w:r>
      <w:r w:rsidR="00965567" w:rsidRPr="009154B6">
        <w:rPr>
          <w:rFonts w:ascii="Arial Narrow" w:eastAsia="Times New Roman" w:hAnsi="Arial Narrow" w:cs="Arial"/>
          <w:lang w:val="bg-BG"/>
        </w:rPr>
        <w:t>. Целта е</w:t>
      </w:r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насърчава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развива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идеала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обществото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като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основа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достойно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начинание</w:t>
      </w:r>
      <w:proofErr w:type="spellEnd"/>
      <w:r w:rsidRPr="009154B6">
        <w:rPr>
          <w:rFonts w:ascii="Arial Narrow" w:eastAsia="Times New Roman" w:hAnsi="Arial Narrow" w:cs="Arial"/>
        </w:rPr>
        <w:t xml:space="preserve">, и в </w:t>
      </w:r>
      <w:proofErr w:type="spellStart"/>
      <w:r w:rsidRPr="009154B6">
        <w:rPr>
          <w:rFonts w:ascii="Arial Narrow" w:eastAsia="Times New Roman" w:hAnsi="Arial Narrow" w:cs="Arial"/>
        </w:rPr>
        <w:t>частност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насърчава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възпитава</w:t>
      </w:r>
      <w:proofErr w:type="spellEnd"/>
      <w:r w:rsidRPr="009154B6">
        <w:rPr>
          <w:rFonts w:ascii="Arial Narrow" w:eastAsia="Times New Roman" w:hAnsi="Arial Narrow" w:cs="Arial"/>
        </w:rPr>
        <w:t>:</w:t>
      </w:r>
    </w:p>
    <w:p w:rsidR="00520740" w:rsidRPr="009154B6" w:rsidRDefault="00520740" w:rsidP="009655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Създаването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познанства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като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възможност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бъдеш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полезен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служиш</w:t>
      </w:r>
      <w:proofErr w:type="spellEnd"/>
      <w:r w:rsidRPr="009154B6">
        <w:rPr>
          <w:rFonts w:ascii="Arial Narrow" w:eastAsia="Times New Roman" w:hAnsi="Arial Narrow" w:cs="Arial"/>
        </w:rPr>
        <w:t>;</w:t>
      </w:r>
    </w:p>
    <w:p w:rsidR="00520740" w:rsidRPr="009154B6" w:rsidRDefault="00520740" w:rsidP="009655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lastRenderedPageBreak/>
        <w:t>Високи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етически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норми</w:t>
      </w:r>
      <w:proofErr w:type="spellEnd"/>
      <w:r w:rsidRPr="009154B6">
        <w:rPr>
          <w:rFonts w:ascii="Arial Narrow" w:eastAsia="Times New Roman" w:hAnsi="Arial Narrow" w:cs="Arial"/>
        </w:rPr>
        <w:t xml:space="preserve"> в </w:t>
      </w:r>
      <w:proofErr w:type="spellStart"/>
      <w:r w:rsidRPr="009154B6">
        <w:rPr>
          <w:rFonts w:ascii="Arial Narrow" w:eastAsia="Times New Roman" w:hAnsi="Arial Narrow" w:cs="Arial"/>
        </w:rPr>
        <w:t>бизнеса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професията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признаване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значимостта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всяко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полезно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занятие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както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стремежа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всеки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ротарианец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защитава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името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своята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професия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обществото</w:t>
      </w:r>
      <w:proofErr w:type="spellEnd"/>
      <w:r w:rsidRPr="009154B6">
        <w:rPr>
          <w:rFonts w:ascii="Arial Narrow" w:eastAsia="Times New Roman" w:hAnsi="Arial Narrow" w:cs="Arial"/>
        </w:rPr>
        <w:t>;</w:t>
      </w:r>
    </w:p>
    <w:p w:rsidR="00520740" w:rsidRPr="009154B6" w:rsidRDefault="00520740" w:rsidP="009655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Прилагането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практика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идеала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в </w:t>
      </w:r>
      <w:proofErr w:type="spellStart"/>
      <w:r w:rsidRPr="009154B6">
        <w:rPr>
          <w:rFonts w:ascii="Arial Narrow" w:eastAsia="Times New Roman" w:hAnsi="Arial Narrow" w:cs="Arial"/>
        </w:rPr>
        <w:t>личния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живот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бизнеса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обществения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живот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всеки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ротарианец</w:t>
      </w:r>
      <w:proofErr w:type="spellEnd"/>
      <w:r w:rsidRPr="009154B6">
        <w:rPr>
          <w:rFonts w:ascii="Arial Narrow" w:eastAsia="Times New Roman" w:hAnsi="Arial Narrow" w:cs="Arial"/>
        </w:rPr>
        <w:t>;</w:t>
      </w:r>
    </w:p>
    <w:p w:rsidR="00520740" w:rsidRPr="009154B6" w:rsidRDefault="00520740" w:rsidP="009655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Международното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разбирателство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добрата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воля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мира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чрез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приятелство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професионалисти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цял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свят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обединени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идеала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обществото</w:t>
      </w:r>
      <w:proofErr w:type="spellEnd"/>
      <w:r w:rsidRPr="009154B6">
        <w:rPr>
          <w:rFonts w:ascii="Arial Narrow" w:eastAsia="Times New Roman" w:hAnsi="Arial Narrow" w:cs="Arial"/>
        </w:rPr>
        <w:t>.</w:t>
      </w:r>
    </w:p>
    <w:p w:rsidR="00520740" w:rsidRPr="009154B6" w:rsidRDefault="00520740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  <w:b/>
          <w:bCs/>
        </w:rPr>
        <w:t>Авенюта</w:t>
      </w:r>
      <w:proofErr w:type="spellEnd"/>
      <w:r w:rsidRPr="009154B6">
        <w:rPr>
          <w:rFonts w:ascii="Arial Narrow" w:eastAsia="Times New Roman" w:hAnsi="Arial Narrow" w:cs="Arial"/>
          <w:b/>
          <w:bCs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  <w:bCs/>
        </w:rPr>
        <w:t>на</w:t>
      </w:r>
      <w:proofErr w:type="spellEnd"/>
      <w:r w:rsidRPr="009154B6">
        <w:rPr>
          <w:rFonts w:ascii="Arial Narrow" w:eastAsia="Times New Roman" w:hAnsi="Arial Narrow" w:cs="Arial"/>
          <w:b/>
          <w:bCs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  <w:bCs/>
        </w:rPr>
        <w:t>служба</w:t>
      </w:r>
      <w:proofErr w:type="spellEnd"/>
    </w:p>
    <w:p w:rsidR="00520740" w:rsidRPr="009154B6" w:rsidRDefault="00520740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Базиращи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целта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четирите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авенюта</w:t>
      </w:r>
      <w:proofErr w:type="spellEnd"/>
      <w:r w:rsidRPr="009154B6">
        <w:rPr>
          <w:rFonts w:ascii="Arial Narrow" w:eastAsia="Times New Roman" w:hAnsi="Arial Narrow" w:cs="Arial"/>
        </w:rPr>
        <w:t xml:space="preserve"> (</w:t>
      </w:r>
      <w:proofErr w:type="spellStart"/>
      <w:r w:rsidRPr="009154B6">
        <w:rPr>
          <w:rFonts w:ascii="Arial Narrow" w:eastAsia="Times New Roman" w:hAnsi="Arial Narrow" w:cs="Arial"/>
        </w:rPr>
        <w:t>направления</w:t>
      </w:r>
      <w:proofErr w:type="spellEnd"/>
      <w:r w:rsidRPr="009154B6">
        <w:rPr>
          <w:rFonts w:ascii="Arial Narrow" w:eastAsia="Times New Roman" w:hAnsi="Arial Narrow" w:cs="Arial"/>
        </w:rPr>
        <w:t xml:space="preserve">)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философската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основа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организацията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фундаментът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върху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който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извършва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клубната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дейност</w:t>
      </w:r>
      <w:proofErr w:type="spellEnd"/>
      <w:r w:rsidRPr="009154B6">
        <w:rPr>
          <w:rFonts w:ascii="Arial Narrow" w:eastAsia="Times New Roman" w:hAnsi="Arial Narrow" w:cs="Arial"/>
        </w:rPr>
        <w:t>:</w:t>
      </w:r>
    </w:p>
    <w:p w:rsidR="00520740" w:rsidRPr="009154B6" w:rsidRDefault="00520740" w:rsidP="009655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Клубната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фокусира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върху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заздравяване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дружбата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осигуряване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ефективната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работа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клуба</w:t>
      </w:r>
      <w:proofErr w:type="spellEnd"/>
      <w:r w:rsidRPr="009154B6">
        <w:rPr>
          <w:rFonts w:ascii="Arial Narrow" w:eastAsia="Times New Roman" w:hAnsi="Arial Narrow" w:cs="Arial"/>
        </w:rPr>
        <w:t>;</w:t>
      </w:r>
    </w:p>
    <w:p w:rsidR="00520740" w:rsidRPr="009154B6" w:rsidRDefault="00520740" w:rsidP="009655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Професионалната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> </w:t>
      </w:r>
      <w:proofErr w:type="spellStart"/>
      <w:r w:rsidRPr="009154B6">
        <w:rPr>
          <w:rFonts w:ascii="Arial Narrow" w:eastAsia="Times New Roman" w:hAnsi="Arial Narrow" w:cs="Arial"/>
        </w:rPr>
        <w:t>насърчава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ротарианците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служат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другите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чрез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своите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професии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да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прилагат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високи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етически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стандарти</w:t>
      </w:r>
      <w:proofErr w:type="spellEnd"/>
      <w:r w:rsidRPr="009154B6">
        <w:rPr>
          <w:rFonts w:ascii="Arial Narrow" w:eastAsia="Times New Roman" w:hAnsi="Arial Narrow" w:cs="Arial"/>
        </w:rPr>
        <w:t>. </w:t>
      </w:r>
    </w:p>
    <w:p w:rsidR="00520740" w:rsidRPr="009154B6" w:rsidRDefault="00520740" w:rsidP="009655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Службата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обществото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включва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проектите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дейностите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клуба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извършвани</w:t>
      </w:r>
      <w:proofErr w:type="spellEnd"/>
      <w:r w:rsidRPr="009154B6">
        <w:rPr>
          <w:rFonts w:ascii="Arial Narrow" w:eastAsia="Times New Roman" w:hAnsi="Arial Narrow" w:cs="Arial"/>
        </w:rPr>
        <w:t xml:space="preserve"> с </w:t>
      </w:r>
      <w:proofErr w:type="spellStart"/>
      <w:r w:rsidRPr="009154B6">
        <w:rPr>
          <w:rFonts w:ascii="Arial Narrow" w:eastAsia="Times New Roman" w:hAnsi="Arial Narrow" w:cs="Arial"/>
        </w:rPr>
        <w:t>цел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подобряване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живота</w:t>
      </w:r>
      <w:proofErr w:type="spellEnd"/>
      <w:r w:rsidRPr="009154B6">
        <w:rPr>
          <w:rFonts w:ascii="Arial Narrow" w:eastAsia="Times New Roman" w:hAnsi="Arial Narrow" w:cs="Arial"/>
        </w:rPr>
        <w:t xml:space="preserve"> в </w:t>
      </w:r>
      <w:proofErr w:type="spellStart"/>
      <w:r w:rsidRPr="009154B6">
        <w:rPr>
          <w:rFonts w:ascii="Arial Narrow" w:eastAsia="Times New Roman" w:hAnsi="Arial Narrow" w:cs="Arial"/>
        </w:rPr>
        <w:t>общността</w:t>
      </w:r>
      <w:proofErr w:type="spellEnd"/>
      <w:r w:rsidRPr="009154B6">
        <w:rPr>
          <w:rFonts w:ascii="Arial Narrow" w:eastAsia="Times New Roman" w:hAnsi="Arial Narrow" w:cs="Arial"/>
        </w:rPr>
        <w:t>. </w:t>
      </w:r>
    </w:p>
    <w:p w:rsidR="00965567" w:rsidRPr="009154B6" w:rsidRDefault="00520740" w:rsidP="009655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Международната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служба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обхваща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действията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предприемани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разширяване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хуманитарната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дейност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</w:t>
      </w:r>
      <w:proofErr w:type="spellEnd"/>
      <w:r w:rsidRPr="009154B6">
        <w:rPr>
          <w:rFonts w:ascii="Arial Narrow" w:eastAsia="Times New Roman" w:hAnsi="Arial Narrow" w:cs="Arial"/>
        </w:rPr>
        <w:t xml:space="preserve"> в </w:t>
      </w:r>
      <w:proofErr w:type="spellStart"/>
      <w:r w:rsidRPr="009154B6">
        <w:rPr>
          <w:rFonts w:ascii="Arial Narrow" w:eastAsia="Times New Roman" w:hAnsi="Arial Narrow" w:cs="Arial"/>
        </w:rPr>
        <w:t>целия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свят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насърчаване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световното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разбирателство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мира</w:t>
      </w:r>
      <w:proofErr w:type="spellEnd"/>
      <w:r w:rsidRPr="009154B6">
        <w:rPr>
          <w:rFonts w:ascii="Arial Narrow" w:eastAsia="Times New Roman" w:hAnsi="Arial Narrow" w:cs="Arial"/>
        </w:rPr>
        <w:t>.</w:t>
      </w:r>
    </w:p>
    <w:p w:rsidR="00520740" w:rsidRPr="009154B6" w:rsidRDefault="00965567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/>
        </w:rPr>
      </w:pPr>
      <w:proofErr w:type="spellStart"/>
      <w:r w:rsidRPr="009154B6">
        <w:rPr>
          <w:rFonts w:ascii="Arial Narrow" w:eastAsia="Times New Roman" w:hAnsi="Arial Narrow" w:cs="Arial"/>
          <w:b/>
        </w:rPr>
        <w:t>Четиристранният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тест</w:t>
      </w:r>
      <w:proofErr w:type="spellEnd"/>
      <w:r w:rsidR="00520740" w:rsidRPr="009154B6">
        <w:rPr>
          <w:rFonts w:ascii="Arial Narrow" w:eastAsia="Times New Roman" w:hAnsi="Arial Narrow" w:cs="Arial"/>
          <w:b/>
        </w:rPr>
        <w:t> </w:t>
      </w:r>
    </w:p>
    <w:p w:rsidR="00520740" w:rsidRPr="009154B6" w:rsidRDefault="00520740" w:rsidP="0096556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</w:rPr>
        <w:t>Четиристранният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тест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към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който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се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придържат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ротарианците</w:t>
      </w:r>
      <w:proofErr w:type="spellEnd"/>
      <w:r w:rsidRPr="009154B6">
        <w:rPr>
          <w:rFonts w:ascii="Arial Narrow" w:eastAsia="Times New Roman" w:hAnsi="Arial Narrow" w:cs="Arial"/>
        </w:rPr>
        <w:t xml:space="preserve"> в </w:t>
      </w:r>
      <w:proofErr w:type="spellStart"/>
      <w:r w:rsidRPr="009154B6">
        <w:rPr>
          <w:rFonts w:ascii="Arial Narrow" w:eastAsia="Times New Roman" w:hAnsi="Arial Narrow" w:cs="Arial"/>
        </w:rPr>
        <w:t>своя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бизнес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професионален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живот</w:t>
      </w:r>
      <w:proofErr w:type="spellEnd"/>
      <w:r w:rsidRPr="009154B6">
        <w:rPr>
          <w:rFonts w:ascii="Arial Narrow" w:eastAsia="Times New Roman" w:hAnsi="Arial Narrow" w:cs="Arial"/>
        </w:rPr>
        <w:t xml:space="preserve">, е </w:t>
      </w:r>
      <w:proofErr w:type="spellStart"/>
      <w:r w:rsidRPr="009154B6">
        <w:rPr>
          <w:rFonts w:ascii="Arial Narrow" w:eastAsia="Times New Roman" w:hAnsi="Arial Narrow" w:cs="Arial"/>
        </w:rPr>
        <w:t>създаден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ротариане</w:t>
      </w:r>
      <w:r w:rsidR="00965567" w:rsidRPr="009154B6">
        <w:rPr>
          <w:rFonts w:ascii="Arial Narrow" w:eastAsia="Times New Roman" w:hAnsi="Arial Narrow" w:cs="Arial"/>
        </w:rPr>
        <w:t>ца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</w:t>
      </w:r>
      <w:proofErr w:type="spellStart"/>
      <w:r w:rsidR="00965567" w:rsidRPr="009154B6">
        <w:rPr>
          <w:rFonts w:ascii="Arial Narrow" w:eastAsia="Times New Roman" w:hAnsi="Arial Narrow" w:cs="Arial"/>
        </w:rPr>
        <w:t>Хърбърт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</w:t>
      </w:r>
      <w:proofErr w:type="spellStart"/>
      <w:r w:rsidR="00965567" w:rsidRPr="009154B6">
        <w:rPr>
          <w:rFonts w:ascii="Arial Narrow" w:eastAsia="Times New Roman" w:hAnsi="Arial Narrow" w:cs="Arial"/>
        </w:rPr>
        <w:t>Дж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. </w:t>
      </w:r>
      <w:proofErr w:type="spellStart"/>
      <w:r w:rsidR="00965567" w:rsidRPr="009154B6">
        <w:rPr>
          <w:rFonts w:ascii="Arial Narrow" w:eastAsia="Times New Roman" w:hAnsi="Arial Narrow" w:cs="Arial"/>
        </w:rPr>
        <w:t>Тейлър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</w:t>
      </w:r>
      <w:proofErr w:type="spellStart"/>
      <w:r w:rsidR="00965567" w:rsidRPr="009154B6">
        <w:rPr>
          <w:rFonts w:ascii="Arial Narrow" w:eastAsia="Times New Roman" w:hAnsi="Arial Narrow" w:cs="Arial"/>
        </w:rPr>
        <w:t>през</w:t>
      </w:r>
      <w:proofErr w:type="spellEnd"/>
      <w:r w:rsidR="00965567" w:rsidRPr="009154B6">
        <w:rPr>
          <w:rFonts w:ascii="Arial Narrow" w:eastAsia="Times New Roman" w:hAnsi="Arial Narrow" w:cs="Arial"/>
        </w:rPr>
        <w:t xml:space="preserve"> 1932</w:t>
      </w:r>
      <w:r w:rsidRPr="009154B6">
        <w:rPr>
          <w:rFonts w:ascii="Arial Narrow" w:eastAsia="Times New Roman" w:hAnsi="Arial Narrow" w:cs="Arial"/>
        </w:rPr>
        <w:t xml:space="preserve">г. </w:t>
      </w:r>
      <w:proofErr w:type="spellStart"/>
      <w:r w:rsidRPr="009154B6">
        <w:rPr>
          <w:rFonts w:ascii="Arial Narrow" w:eastAsia="Times New Roman" w:hAnsi="Arial Narrow" w:cs="Arial"/>
        </w:rPr>
        <w:t>Преведен</w:t>
      </w:r>
      <w:proofErr w:type="spellEnd"/>
      <w:r w:rsidRPr="009154B6">
        <w:rPr>
          <w:rFonts w:ascii="Arial Narrow" w:eastAsia="Times New Roman" w:hAnsi="Arial Narrow" w:cs="Arial"/>
        </w:rPr>
        <w:t xml:space="preserve"> е </w:t>
      </w:r>
      <w:proofErr w:type="spellStart"/>
      <w:r w:rsidRPr="009154B6">
        <w:rPr>
          <w:rFonts w:ascii="Arial Narrow" w:eastAsia="Times New Roman" w:hAnsi="Arial Narrow" w:cs="Arial"/>
        </w:rPr>
        <w:t>на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повече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от</w:t>
      </w:r>
      <w:proofErr w:type="spellEnd"/>
      <w:r w:rsidRPr="009154B6">
        <w:rPr>
          <w:rFonts w:ascii="Arial Narrow" w:eastAsia="Times New Roman" w:hAnsi="Arial Narrow" w:cs="Arial"/>
        </w:rPr>
        <w:t xml:space="preserve"> 100 </w:t>
      </w:r>
      <w:proofErr w:type="spellStart"/>
      <w:r w:rsidRPr="009154B6">
        <w:rPr>
          <w:rFonts w:ascii="Arial Narrow" w:eastAsia="Times New Roman" w:hAnsi="Arial Narrow" w:cs="Arial"/>
        </w:rPr>
        <w:t>езика</w:t>
      </w:r>
      <w:proofErr w:type="spellEnd"/>
      <w:r w:rsidRPr="009154B6">
        <w:rPr>
          <w:rFonts w:ascii="Arial Narrow" w:eastAsia="Times New Roman" w:hAnsi="Arial Narrow" w:cs="Arial"/>
        </w:rPr>
        <w:t>.</w:t>
      </w:r>
    </w:p>
    <w:p w:rsidR="00520740" w:rsidRPr="009154B6" w:rsidRDefault="00520740" w:rsidP="00965567">
      <w:pPr>
        <w:shd w:val="clear" w:color="auto" w:fill="FFFFFF"/>
        <w:spacing w:before="100" w:beforeAutospacing="1" w:after="100" w:afterAutospacing="1" w:line="270" w:lineRule="atLeast"/>
        <w:rPr>
          <w:rFonts w:ascii="Arial Narrow" w:eastAsia="Times New Roman" w:hAnsi="Arial Narrow" w:cs="Arial"/>
        </w:rPr>
      </w:pPr>
      <w:proofErr w:type="spellStart"/>
      <w:r w:rsidRPr="009154B6">
        <w:rPr>
          <w:rFonts w:ascii="Arial Narrow" w:eastAsia="Times New Roman" w:hAnsi="Arial Narrow" w:cs="Arial"/>
          <w:b/>
        </w:rPr>
        <w:t>Четиристранен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тест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за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онова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  <w:b/>
        </w:rPr>
        <w:t>което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мислим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  <w:b/>
        </w:rPr>
        <w:t>казваме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или</w:t>
      </w:r>
      <w:proofErr w:type="spellEnd"/>
      <w:r w:rsidRPr="009154B6">
        <w:rPr>
          <w:rFonts w:ascii="Arial Narrow" w:eastAsia="Times New Roman" w:hAnsi="Arial Narrow" w:cs="Arial"/>
          <w:b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  <w:b/>
        </w:rPr>
        <w:t>правим</w:t>
      </w:r>
      <w:proofErr w:type="spellEnd"/>
      <w:r w:rsidRPr="009154B6">
        <w:rPr>
          <w:rFonts w:ascii="Arial Narrow" w:eastAsia="Times New Roman" w:hAnsi="Arial Narrow" w:cs="Arial"/>
        </w:rPr>
        <w:br/>
        <w:t xml:space="preserve">1.Това </w:t>
      </w:r>
      <w:proofErr w:type="spellStart"/>
      <w:r w:rsidRPr="009154B6">
        <w:rPr>
          <w:rFonts w:ascii="Arial Narrow" w:eastAsia="Times New Roman" w:hAnsi="Arial Narrow" w:cs="Arial"/>
        </w:rPr>
        <w:t>ли</w:t>
      </w:r>
      <w:proofErr w:type="spellEnd"/>
      <w:r w:rsidRPr="009154B6">
        <w:rPr>
          <w:rFonts w:ascii="Arial Narrow" w:eastAsia="Times New Roman" w:hAnsi="Arial Narrow" w:cs="Arial"/>
        </w:rPr>
        <w:t xml:space="preserve"> е </w:t>
      </w:r>
      <w:proofErr w:type="spellStart"/>
      <w:r w:rsidRPr="009154B6">
        <w:rPr>
          <w:rFonts w:ascii="Arial Narrow" w:eastAsia="Times New Roman" w:hAnsi="Arial Narrow" w:cs="Arial"/>
        </w:rPr>
        <w:t>истината</w:t>
      </w:r>
      <w:proofErr w:type="spellEnd"/>
      <w:r w:rsidRPr="009154B6">
        <w:rPr>
          <w:rFonts w:ascii="Arial Narrow" w:eastAsia="Times New Roman" w:hAnsi="Arial Narrow" w:cs="Arial"/>
        </w:rPr>
        <w:t>?</w:t>
      </w:r>
      <w:r w:rsidRPr="009154B6">
        <w:rPr>
          <w:rFonts w:ascii="Arial Narrow" w:eastAsia="Times New Roman" w:hAnsi="Arial Narrow" w:cs="Arial"/>
        </w:rPr>
        <w:br/>
        <w:t xml:space="preserve">2.Справедливо </w:t>
      </w:r>
      <w:proofErr w:type="spellStart"/>
      <w:r w:rsidRPr="009154B6">
        <w:rPr>
          <w:rFonts w:ascii="Arial Narrow" w:eastAsia="Times New Roman" w:hAnsi="Arial Narrow" w:cs="Arial"/>
        </w:rPr>
        <w:t>ли</w:t>
      </w:r>
      <w:proofErr w:type="spellEnd"/>
      <w:r w:rsidRPr="009154B6">
        <w:rPr>
          <w:rFonts w:ascii="Arial Narrow" w:eastAsia="Times New Roman" w:hAnsi="Arial Narrow" w:cs="Arial"/>
        </w:rPr>
        <w:t xml:space="preserve"> е </w:t>
      </w:r>
      <w:proofErr w:type="spellStart"/>
      <w:r w:rsidRPr="009154B6">
        <w:rPr>
          <w:rFonts w:ascii="Arial Narrow" w:eastAsia="Times New Roman" w:hAnsi="Arial Narrow" w:cs="Arial"/>
        </w:rPr>
        <w:t>спрямо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всички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които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засяга</w:t>
      </w:r>
      <w:proofErr w:type="spellEnd"/>
      <w:r w:rsidRPr="009154B6">
        <w:rPr>
          <w:rFonts w:ascii="Arial Narrow" w:eastAsia="Times New Roman" w:hAnsi="Arial Narrow" w:cs="Arial"/>
        </w:rPr>
        <w:t>?</w:t>
      </w:r>
      <w:r w:rsidRPr="009154B6">
        <w:rPr>
          <w:rFonts w:ascii="Arial Narrow" w:eastAsia="Times New Roman" w:hAnsi="Arial Narrow" w:cs="Arial"/>
        </w:rPr>
        <w:br/>
        <w:t xml:space="preserve">3.Ще </w:t>
      </w:r>
      <w:proofErr w:type="spellStart"/>
      <w:r w:rsidRPr="009154B6">
        <w:rPr>
          <w:rFonts w:ascii="Arial Narrow" w:eastAsia="Times New Roman" w:hAnsi="Arial Narrow" w:cs="Arial"/>
        </w:rPr>
        <w:t>създаде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ли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това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добронамереност</w:t>
      </w:r>
      <w:proofErr w:type="spellEnd"/>
      <w:r w:rsidRPr="009154B6">
        <w:rPr>
          <w:rFonts w:ascii="Arial Narrow" w:eastAsia="Times New Roman" w:hAnsi="Arial Narrow" w:cs="Arial"/>
        </w:rPr>
        <w:t xml:space="preserve"> и </w:t>
      </w:r>
      <w:proofErr w:type="spellStart"/>
      <w:r w:rsidRPr="009154B6">
        <w:rPr>
          <w:rFonts w:ascii="Arial Narrow" w:eastAsia="Times New Roman" w:hAnsi="Arial Narrow" w:cs="Arial"/>
        </w:rPr>
        <w:t>по-добри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приятелства</w:t>
      </w:r>
      <w:proofErr w:type="spellEnd"/>
      <w:r w:rsidRPr="009154B6">
        <w:rPr>
          <w:rFonts w:ascii="Arial Narrow" w:eastAsia="Times New Roman" w:hAnsi="Arial Narrow" w:cs="Arial"/>
        </w:rPr>
        <w:t>?</w:t>
      </w:r>
      <w:r w:rsidRPr="009154B6">
        <w:rPr>
          <w:rFonts w:ascii="Arial Narrow" w:eastAsia="Times New Roman" w:hAnsi="Arial Narrow" w:cs="Arial"/>
        </w:rPr>
        <w:br/>
        <w:t xml:space="preserve">4.Ще </w:t>
      </w:r>
      <w:proofErr w:type="spellStart"/>
      <w:r w:rsidRPr="009154B6">
        <w:rPr>
          <w:rFonts w:ascii="Arial Narrow" w:eastAsia="Times New Roman" w:hAnsi="Arial Narrow" w:cs="Arial"/>
        </w:rPr>
        <w:t>бъде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ли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от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полза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всички</w:t>
      </w:r>
      <w:proofErr w:type="spellEnd"/>
      <w:r w:rsidRPr="009154B6">
        <w:rPr>
          <w:rFonts w:ascii="Arial Narrow" w:eastAsia="Times New Roman" w:hAnsi="Arial Narrow" w:cs="Arial"/>
        </w:rPr>
        <w:t xml:space="preserve">, </w:t>
      </w:r>
      <w:proofErr w:type="spellStart"/>
      <w:r w:rsidRPr="009154B6">
        <w:rPr>
          <w:rFonts w:ascii="Arial Narrow" w:eastAsia="Times New Roman" w:hAnsi="Arial Narrow" w:cs="Arial"/>
        </w:rPr>
        <w:t>които</w:t>
      </w:r>
      <w:proofErr w:type="spellEnd"/>
      <w:r w:rsidRPr="009154B6">
        <w:rPr>
          <w:rFonts w:ascii="Arial Narrow" w:eastAsia="Times New Roman" w:hAnsi="Arial Narrow" w:cs="Arial"/>
        </w:rPr>
        <w:t xml:space="preserve"> </w:t>
      </w:r>
      <w:proofErr w:type="spellStart"/>
      <w:r w:rsidRPr="009154B6">
        <w:rPr>
          <w:rFonts w:ascii="Arial Narrow" w:eastAsia="Times New Roman" w:hAnsi="Arial Narrow" w:cs="Arial"/>
        </w:rPr>
        <w:t>засяга</w:t>
      </w:r>
      <w:proofErr w:type="spellEnd"/>
      <w:r w:rsidRPr="009154B6">
        <w:rPr>
          <w:rFonts w:ascii="Arial Narrow" w:eastAsia="Times New Roman" w:hAnsi="Arial Narrow" w:cs="Arial"/>
        </w:rPr>
        <w:t>?</w:t>
      </w:r>
    </w:p>
    <w:p w:rsidR="00706B90" w:rsidRPr="00E4297C" w:rsidRDefault="00706B90" w:rsidP="00965567">
      <w:pPr>
        <w:pStyle w:val="Default"/>
        <w:jc w:val="center"/>
        <w:rPr>
          <w:rFonts w:ascii="Arial Narrow" w:hAnsi="Arial Narrow"/>
          <w:b/>
          <w:bCs/>
          <w:sz w:val="28"/>
          <w:szCs w:val="22"/>
        </w:rPr>
      </w:pPr>
      <w:r w:rsidRPr="00E4297C">
        <w:rPr>
          <w:rFonts w:ascii="Arial Narrow" w:hAnsi="Arial Narrow"/>
          <w:b/>
          <w:bCs/>
          <w:sz w:val="28"/>
          <w:szCs w:val="22"/>
          <w:lang w:val="bg-BG"/>
        </w:rPr>
        <w:t>Факти за Ротари България</w:t>
      </w:r>
    </w:p>
    <w:p w:rsidR="00DC060B" w:rsidRPr="00E4297C" w:rsidRDefault="00DC060B" w:rsidP="00965567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D81B03" w:rsidRPr="00E4297C" w:rsidRDefault="00D92AF0" w:rsidP="00965567">
      <w:pPr>
        <w:pStyle w:val="Default"/>
        <w:jc w:val="both"/>
        <w:rPr>
          <w:rFonts w:ascii="Arial Narrow" w:hAnsi="Arial Narrow"/>
          <w:sz w:val="22"/>
          <w:szCs w:val="22"/>
          <w:shd w:val="clear" w:color="auto" w:fill="FFFFFF"/>
          <w:lang w:val="bg-BG"/>
        </w:rPr>
      </w:pPr>
      <w:hyperlink r:id="rId10" w:history="1">
        <w:r w:rsidR="00706B90" w:rsidRPr="00E4297C">
          <w:rPr>
            <w:rStyle w:val="Hyperlink"/>
            <w:rFonts w:ascii="Arial Narrow" w:hAnsi="Arial Narrow"/>
            <w:b/>
            <w:sz w:val="22"/>
            <w:szCs w:val="22"/>
            <w:lang w:val="bg-BG"/>
          </w:rPr>
          <w:t>Ротари България</w:t>
        </w:r>
      </w:hyperlink>
      <w:r w:rsidR="00965567" w:rsidRPr="00E4297C">
        <w:rPr>
          <w:rStyle w:val="Hyperlink"/>
          <w:rFonts w:ascii="Arial Narrow" w:hAnsi="Arial Narrow"/>
          <w:b/>
          <w:sz w:val="22"/>
          <w:szCs w:val="22"/>
          <w:lang w:val="bg-BG"/>
        </w:rPr>
        <w:t>:</w:t>
      </w:r>
      <w:r w:rsidR="00965567" w:rsidRPr="00E4297C">
        <w:rPr>
          <w:rStyle w:val="Hyperlink"/>
          <w:rFonts w:ascii="Arial Narrow" w:hAnsi="Arial Narrow"/>
          <w:sz w:val="22"/>
          <w:szCs w:val="22"/>
          <w:u w:val="none"/>
          <w:lang w:val="bg-BG"/>
        </w:rPr>
        <w:t xml:space="preserve"> </w:t>
      </w:r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В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България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има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 87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клуба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с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над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2100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ротарианци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в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София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,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всички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областни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градове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  <w:lang w:val="bg-BG"/>
        </w:rPr>
        <w:t xml:space="preserve"> (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без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Перник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  <w:lang w:val="bg-BG"/>
        </w:rPr>
        <w:t>)</w:t>
      </w:r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и в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много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общински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proofErr w:type="spellStart"/>
      <w:r w:rsidR="00D81B03" w:rsidRPr="00E4297C">
        <w:rPr>
          <w:rFonts w:ascii="Arial Narrow" w:hAnsi="Arial Narrow"/>
          <w:sz w:val="22"/>
          <w:szCs w:val="22"/>
          <w:shd w:val="clear" w:color="auto" w:fill="FFFFFF"/>
        </w:rPr>
        <w:t>центрове</w:t>
      </w:r>
      <w:proofErr w:type="spellEnd"/>
      <w:r w:rsidR="00D81B03" w:rsidRPr="00E4297C">
        <w:rPr>
          <w:rFonts w:ascii="Arial Narrow" w:hAnsi="Arial Narrow"/>
          <w:sz w:val="22"/>
          <w:szCs w:val="22"/>
          <w:shd w:val="clear" w:color="auto" w:fill="FFFFFF"/>
          <w:lang w:val="bg-BG"/>
        </w:rPr>
        <w:t>.</w:t>
      </w:r>
    </w:p>
    <w:p w:rsidR="00053275" w:rsidRPr="00E4297C" w:rsidRDefault="00F52968" w:rsidP="00965567">
      <w:pPr>
        <w:pStyle w:val="Default"/>
        <w:jc w:val="both"/>
        <w:rPr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auto"/>
          <w:sz w:val="22"/>
          <w:szCs w:val="22"/>
          <w:lang w:val="bg-BG"/>
        </w:rPr>
        <w:t xml:space="preserve"> </w:t>
      </w:r>
    </w:p>
    <w:p w:rsidR="008E3D05" w:rsidRPr="00E4297C" w:rsidRDefault="00706B90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През</w:t>
      </w:r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22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април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1933г. </w:t>
      </w:r>
      <w:proofErr w:type="spellStart"/>
      <w:proofErr w:type="gram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софийски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ят</w:t>
      </w:r>
      <w:proofErr w:type="gram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юрист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публицист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политик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д-р Н. П.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Николаев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заедно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с д-р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Недков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Петко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Бояджиев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инж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Кадийски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журналиста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Велико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Христов</w:t>
      </w:r>
      <w:proofErr w:type="spellEnd"/>
      <w:r w:rsidR="00053275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и още </w:t>
      </w:r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16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ентусиасти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подписват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протокола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учредяване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първия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май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1933 г.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получава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телеграмата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европейския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комисар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Интернешънъл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д-р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Потар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в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която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софийските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ротарианци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биват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уведомени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че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25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същия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месец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клубът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приет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единодушно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член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Интернешъънл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. През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ноември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1933 г.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връчена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официално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грамотата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чартирането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му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="00F52968"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053275" w:rsidRPr="00E4297C" w:rsidRDefault="00053275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</w:p>
    <w:p w:rsidR="00520740" w:rsidRPr="00E4297C" w:rsidRDefault="00F52968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1936 Р</w:t>
      </w:r>
      <w:proofErr w:type="spellStart"/>
      <w:r w:rsidR="00706B9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706B9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клуб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уважавана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организация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включваща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редиците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цвета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софийските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интелектуалци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предприемачи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финансисти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учени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Софийският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започва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работа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създаване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клубове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други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градове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страната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-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първият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във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Варна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1935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последван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Русе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Бургас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Плевен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Оряховица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Велико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Търново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Пловдив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Очевидно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клубовете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били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много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активни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успехът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ротарианското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lastRenderedPageBreak/>
        <w:t>движение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бил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забележителен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защото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20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февруари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1939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секретарят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РИ,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Чесли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Пери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информира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президента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РК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юли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същата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година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създава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ротариански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дистрикт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"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" (с № 86).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520740" w:rsidRPr="00E4297C" w:rsidRDefault="00F52968" w:rsidP="00965567">
      <w:pPr>
        <w:pStyle w:val="Default"/>
        <w:jc w:val="both"/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</w:pPr>
      <w:r w:rsidRPr="00E4297C">
        <w:rPr>
          <w:rFonts w:ascii="Arial Narrow" w:hAnsi="Arial Narrow"/>
          <w:color w:val="auto"/>
          <w:sz w:val="22"/>
          <w:szCs w:val="22"/>
        </w:rPr>
        <w:br/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Първият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избран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гуверньор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дистрикта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инж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Любен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Божков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ротарианската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конференция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март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1940г.)</w:t>
      </w:r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.</w:t>
      </w:r>
    </w:p>
    <w:p w:rsidR="00520740" w:rsidRPr="00E4297C" w:rsidRDefault="00520740" w:rsidP="00965567">
      <w:pPr>
        <w:pStyle w:val="Default"/>
        <w:jc w:val="both"/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</w:pPr>
    </w:p>
    <w:p w:rsidR="00F52968" w:rsidRPr="00E4297C" w:rsidRDefault="00F52968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началото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1940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започва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издаването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списание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"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"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български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език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E41BE3" w:rsidRPr="00E4297C" w:rsidRDefault="00E41BE3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</w:p>
    <w:p w:rsidR="00E41BE3" w:rsidRPr="00E4297C" w:rsidRDefault="00520740" w:rsidP="00965567">
      <w:pPr>
        <w:pStyle w:val="Default"/>
        <w:jc w:val="both"/>
        <w:rPr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През 1940г.,</w:t>
      </w:r>
      <w:proofErr w:type="spellStart"/>
      <w:proofErr w:type="gram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под</w:t>
      </w:r>
      <w:proofErr w:type="spellEnd"/>
      <w:proofErr w:type="gram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неприкритият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натиск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ационалсоциалистическа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Германия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приет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Закон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защита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нацията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в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раздел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І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който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в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списъка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забранените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организации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включен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</w:t>
      </w:r>
      <w:proofErr w:type="spellEnd"/>
      <w:r w:rsidR="00F52968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</w:p>
    <w:p w:rsidR="00520740" w:rsidRPr="00E4297C" w:rsidRDefault="00E41BE3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474747"/>
          <w:sz w:val="22"/>
          <w:szCs w:val="22"/>
        </w:rPr>
        <w:br/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След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комунистическата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диктатура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началото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демократичните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процеси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започват действия за в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ъстановяването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ротарианството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у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нас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Pr="00E4297C">
        <w:rPr>
          <w:rFonts w:ascii="Arial Narrow" w:hAnsi="Arial Narrow"/>
          <w:color w:val="auto"/>
          <w:sz w:val="22"/>
          <w:szCs w:val="22"/>
        </w:rPr>
        <w:br/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Калчо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Хинов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след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завръщането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България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с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малка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група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приятели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започва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обсъжда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идеята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възстановяване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520740" w:rsidRPr="00E4297C" w:rsidRDefault="00E41BE3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Междувременно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Рачо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Косов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-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един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създателите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клуб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Варна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1935 г.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член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клуб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1940 г.,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свързва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с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офиса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Интернешънъл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Цюрих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откъдето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март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1990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получава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информация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стъпките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които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трябва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предприемат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възстановяването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  <w:r w:rsidRPr="00E4297C">
        <w:rPr>
          <w:rFonts w:ascii="Arial Narrow" w:hAnsi="Arial Narrow"/>
          <w:color w:val="auto"/>
          <w:sz w:val="22"/>
          <w:szCs w:val="22"/>
        </w:rPr>
        <w:br/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същото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време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започва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работи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друга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група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оглавявана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Симеон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Кондов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който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пренася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идеята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Каракас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Венецуела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)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1989 г.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7D29EB" w:rsidRPr="00E4297C" w:rsidRDefault="00E41BE3" w:rsidP="00965567">
      <w:pPr>
        <w:pStyle w:val="Default"/>
        <w:jc w:val="both"/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</w:pPr>
      <w:r w:rsidRPr="00E4297C">
        <w:rPr>
          <w:rFonts w:ascii="Arial Narrow" w:hAnsi="Arial Narrow"/>
          <w:color w:val="auto"/>
          <w:sz w:val="22"/>
          <w:szCs w:val="22"/>
        </w:rPr>
        <w:br/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През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януари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1990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Калчо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Хинов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Симеон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Кондов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Стефан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Стоянов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учредяват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инициативен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комитет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създаване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клуб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започват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кореспонденция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с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офиса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в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Цюрих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Към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тях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се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присъединяват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Димитър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Стефанов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Стефан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Драгостинов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Тодор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Колев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като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носители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приемствеността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с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първия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Рачо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Косов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и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Цвятко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Кадийски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син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един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създателитена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клуб</w:t>
      </w:r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1933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г.).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p w:rsidR="00F52968" w:rsidRPr="00E4297C" w:rsidRDefault="007D29EB" w:rsidP="00A25671">
      <w:pPr>
        <w:pStyle w:val="Default"/>
        <w:jc w:val="both"/>
        <w:rPr>
          <w:rFonts w:ascii="Arial Narrow" w:hAnsi="Arial Narrow"/>
          <w:sz w:val="22"/>
          <w:szCs w:val="22"/>
        </w:rPr>
      </w:pP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На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10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октомври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1991 г.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Ротари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клуб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София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е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чартиран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от</w:t>
      </w:r>
      <w:proofErr w:type="spellEnd"/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 xml:space="preserve"> Р</w:t>
      </w:r>
      <w:proofErr w:type="spellStart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>отари</w:t>
      </w:r>
      <w:proofErr w:type="spellEnd"/>
      <w:r w:rsidR="00520740" w:rsidRPr="00E4297C">
        <w:rPr>
          <w:rFonts w:ascii="Arial Narrow" w:hAnsi="Arial Narrow"/>
          <w:color w:val="auto"/>
          <w:sz w:val="22"/>
          <w:szCs w:val="22"/>
          <w:shd w:val="clear" w:color="auto" w:fill="FFFFFF"/>
          <w:lang w:val="bg-BG"/>
        </w:rPr>
        <w:t xml:space="preserve"> Интернешънъл</w:t>
      </w:r>
      <w:r w:rsidRPr="00E4297C">
        <w:rPr>
          <w:rFonts w:ascii="Arial Narrow" w:hAnsi="Arial Narrow"/>
          <w:color w:val="auto"/>
          <w:sz w:val="22"/>
          <w:szCs w:val="22"/>
          <w:shd w:val="clear" w:color="auto" w:fill="FFFFFF"/>
        </w:rPr>
        <w:t>.</w:t>
      </w:r>
      <w:r w:rsidRPr="00E4297C">
        <w:rPr>
          <w:rStyle w:val="apple-converted-space"/>
          <w:rFonts w:ascii="Arial Narrow" w:hAnsi="Arial Narrow"/>
          <w:color w:val="auto"/>
          <w:sz w:val="22"/>
          <w:szCs w:val="22"/>
          <w:shd w:val="clear" w:color="auto" w:fill="FFFFFF"/>
        </w:rPr>
        <w:t> </w:t>
      </w:r>
    </w:p>
    <w:sectPr w:rsidR="00F52968" w:rsidRPr="00E4297C">
      <w:head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C84" w:rsidRDefault="00274C84" w:rsidP="0085069A">
      <w:pPr>
        <w:spacing w:after="0" w:line="240" w:lineRule="auto"/>
      </w:pPr>
      <w:r>
        <w:separator/>
      </w:r>
    </w:p>
  </w:endnote>
  <w:end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C84" w:rsidRDefault="00274C84" w:rsidP="0085069A">
      <w:pPr>
        <w:spacing w:after="0" w:line="240" w:lineRule="auto"/>
      </w:pPr>
      <w:r>
        <w:separator/>
      </w:r>
    </w:p>
  </w:footnote>
  <w:foot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9A" w:rsidRDefault="0085069A">
    <w:pPr>
      <w:pStyle w:val="Header"/>
    </w:pPr>
    <w:r>
      <w:rPr>
        <w:noProof/>
      </w:rPr>
      <w:drawing>
        <wp:inline distT="0" distB="0" distL="0" distR="0" wp14:anchorId="0F16BC99" wp14:editId="764DF61F">
          <wp:extent cx="1409700" cy="535542"/>
          <wp:effectExtent l="0" t="0" r="0" b="0"/>
          <wp:docPr id="23" name="Picture 23" descr="RotaryDistrictColo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RotaryDistrictColo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96" cy="53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069A" w:rsidRDefault="00850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C2"/>
    <w:multiLevelType w:val="multilevel"/>
    <w:tmpl w:val="ECA2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184E2A"/>
    <w:multiLevelType w:val="multilevel"/>
    <w:tmpl w:val="B2F4B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9A"/>
    <w:rsid w:val="00053275"/>
    <w:rsid w:val="00274C84"/>
    <w:rsid w:val="00344EA4"/>
    <w:rsid w:val="003D0B44"/>
    <w:rsid w:val="004E1107"/>
    <w:rsid w:val="004E1D7B"/>
    <w:rsid w:val="00520740"/>
    <w:rsid w:val="006751C8"/>
    <w:rsid w:val="006C23F5"/>
    <w:rsid w:val="00706B90"/>
    <w:rsid w:val="007D29EB"/>
    <w:rsid w:val="0085069A"/>
    <w:rsid w:val="008E3D05"/>
    <w:rsid w:val="009154B6"/>
    <w:rsid w:val="00922C2E"/>
    <w:rsid w:val="00965567"/>
    <w:rsid w:val="00A25671"/>
    <w:rsid w:val="00C40289"/>
    <w:rsid w:val="00C85298"/>
    <w:rsid w:val="00D81B03"/>
    <w:rsid w:val="00D92AF0"/>
    <w:rsid w:val="00DC060B"/>
    <w:rsid w:val="00E41BE3"/>
    <w:rsid w:val="00E4297C"/>
    <w:rsid w:val="00E47E91"/>
    <w:rsid w:val="00F5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A6F3B-1507-40BF-A8C9-6C78AA94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0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69A"/>
  </w:style>
  <w:style w:type="paragraph" w:styleId="Footer">
    <w:name w:val="footer"/>
    <w:basedOn w:val="Normal"/>
    <w:link w:val="Foot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69A"/>
  </w:style>
  <w:style w:type="character" w:styleId="Hyperlink">
    <w:name w:val="Hyperlink"/>
    <w:basedOn w:val="DefaultParagraphFont"/>
    <w:uiPriority w:val="99"/>
    <w:unhideWhenUsed/>
    <w:rsid w:val="00F52968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F5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2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dpolio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otary.org/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tary-bulgari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tesfoundatio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22</cp:revision>
  <dcterms:created xsi:type="dcterms:W3CDTF">2015-04-21T14:11:00Z</dcterms:created>
  <dcterms:modified xsi:type="dcterms:W3CDTF">2015-09-16T06:28:00Z</dcterms:modified>
</cp:coreProperties>
</file>